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246FEA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246FEA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246FEA">
              <w:rPr>
                <w:rFonts w:ascii="Arial" w:hAnsi="Arial" w:cs="Arial"/>
                <w:b/>
                <w:sz w:val="28"/>
              </w:rPr>
              <w:t>/20</w:t>
            </w:r>
            <w:r w:rsidR="001066D6" w:rsidRPr="00246FEA">
              <w:rPr>
                <w:rFonts w:ascii="Arial" w:hAnsi="Arial" w:cs="Arial"/>
                <w:b/>
                <w:sz w:val="28"/>
              </w:rPr>
              <w:t>2</w:t>
            </w:r>
            <w:r w:rsidR="00172ED9" w:rsidRPr="00246FEA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7A52D73B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>nº</w:t>
            </w:r>
            <w:r w:rsidR="00F5388A">
              <w:rPr>
                <w:rFonts w:ascii="Arial" w:hAnsi="Arial" w:cs="Arial"/>
                <w:b/>
                <w:sz w:val="20"/>
              </w:rPr>
              <w:t>0</w:t>
            </w:r>
            <w:r w:rsidR="00246FEA">
              <w:rPr>
                <w:rFonts w:ascii="Arial" w:hAnsi="Arial" w:cs="Arial"/>
                <w:b/>
                <w:sz w:val="20"/>
              </w:rPr>
              <w:t>33</w:t>
            </w:r>
            <w:r w:rsidR="00F5388A">
              <w:rPr>
                <w:rFonts w:ascii="Arial" w:hAnsi="Arial" w:cs="Arial"/>
                <w:b/>
                <w:sz w:val="20"/>
              </w:rPr>
              <w:t>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  <w:r w:rsidR="00246FEA">
              <w:rPr>
                <w:rFonts w:ascii="Arial" w:hAnsi="Arial" w:cs="Arial"/>
                <w:b/>
                <w:sz w:val="20"/>
              </w:rPr>
              <w:t>.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E62B25B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88A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300AC9">
              <w:rPr>
                <w:rFonts w:ascii="Arial" w:hAnsi="Arial" w:cs="Arial"/>
                <w:sz w:val="20"/>
                <w:szCs w:val="20"/>
              </w:rPr>
              <w:t>30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F5388A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F5388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F5388A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F5388A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F5388A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F5388A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F538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F5388A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88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F5388A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F5388A">
              <w:rPr>
                <w:rFonts w:ascii="Arial" w:hAnsi="Arial" w:cs="Arial"/>
                <w:sz w:val="20"/>
                <w:szCs w:val="20"/>
              </w:rPr>
              <w:t xml:space="preserve"> se obriga a efetuar o pagamento do objeto</w:t>
            </w:r>
            <w:r w:rsidRPr="003B4CF4">
              <w:rPr>
                <w:rFonts w:ascii="Arial" w:hAnsi="Arial" w:cs="Arial"/>
                <w:sz w:val="20"/>
                <w:szCs w:val="20"/>
              </w:rPr>
              <w:t xml:space="preserve">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0E1C512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5388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46FEA"/>
    <w:rsid w:val="002569EF"/>
    <w:rsid w:val="00274814"/>
    <w:rsid w:val="002D353B"/>
    <w:rsid w:val="002F6981"/>
    <w:rsid w:val="00300AC9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5388A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9</cp:revision>
  <cp:lastPrinted>2023-05-18T18:02:00Z</cp:lastPrinted>
  <dcterms:created xsi:type="dcterms:W3CDTF">2020-05-20T12:23:00Z</dcterms:created>
  <dcterms:modified xsi:type="dcterms:W3CDTF">2023-05-18T18:03:00Z</dcterms:modified>
</cp:coreProperties>
</file>